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C7" w:rsidRPr="00B46DC7" w:rsidRDefault="00B46DC7" w:rsidP="00B46DC7">
      <w:pPr>
        <w:shd w:val="clear" w:color="auto" w:fill="F2F2F2"/>
        <w:spacing w:after="0" w:line="240" w:lineRule="auto"/>
        <w:outlineLvl w:val="1"/>
        <w:rPr>
          <w:rFonts w:ascii="Segoe UI" w:eastAsia="Times New Roman" w:hAnsi="Segoe UI" w:cs="Segoe UI"/>
          <w:color w:val="333333"/>
          <w:sz w:val="30"/>
          <w:szCs w:val="30"/>
          <w:lang w:eastAsia="hu-HU"/>
        </w:rPr>
      </w:pPr>
      <w:r w:rsidRPr="00B46DC7">
        <w:rPr>
          <w:rFonts w:ascii="Segoe UI" w:eastAsia="Times New Roman" w:hAnsi="Segoe UI" w:cs="Segoe UI"/>
          <w:color w:val="333333"/>
          <w:sz w:val="30"/>
          <w:szCs w:val="30"/>
          <w:lang w:eastAsia="hu-HU"/>
        </w:rPr>
        <w:t>3.7. Az Európai Unió támogatásával megvalósuló fejlesztések leírása</w:t>
      </w:r>
    </w:p>
    <w:p w:rsidR="002A1BFB" w:rsidRDefault="002A1BFB"/>
    <w:tbl>
      <w:tblPr>
        <w:tblW w:w="2604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81"/>
        <w:gridCol w:w="1792"/>
        <w:gridCol w:w="2609"/>
        <w:gridCol w:w="1973"/>
        <w:gridCol w:w="2125"/>
        <w:gridCol w:w="2149"/>
        <w:gridCol w:w="1594"/>
        <w:gridCol w:w="1701"/>
        <w:gridCol w:w="11516"/>
      </w:tblGrid>
      <w:tr w:rsidR="00B46DC7" w:rsidTr="00B46DC7">
        <w:trPr>
          <w:trHeight w:val="48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Ssz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Projektazonosító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Projekt címe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Vállalkozási Szerződés tárgya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Szerződő fél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Szerződés bruttó összege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Szerződés hatályba lépésének napja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Szerződés teljesítésének napja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TOP-1.1.1-16-BA1-2019-00008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Üzemcsarnok építése a mohácsi ipari parkban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műszaki ellenőri tevékenység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Bagó Béla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e.v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2 450 000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2021.10.06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folyamatban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4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TOP-1.1.1-16-BA1-2019-00008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Üzemcsarnok építése a mohácsi ipari parkban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kivitelezés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Mestercsillag Mérnöki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703 882 597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2021.11.24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folyamatban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TOP-1.1.1-16-BA1-2019-00008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Üzemcsarnok építése a mohácsi ipari parkban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marketing, nyilvánosság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"TONER PLUSZ"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2 004 060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2021.03.12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folyamatban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TOP-1.1.1-16-BA1-2019-00008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Üzemcsarnok építése a mohácsi ipari parkban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közbeszerzési szakértői tevékenység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Közbeszpro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4 940 300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2021.04.07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2021.12.03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6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TOP-1.1.1-16-BA1-2019-00008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Üzemcsarnok építése a mohácsi ipari parkban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tervezési tevékenység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LAWAND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18 415 000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2020.02.03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2020.09.30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6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TOP-2.1.1-15-BA1-2016-00002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Mohácsi egykori selyemgyár barnamezős területének rehabilitációja I. ütem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kivitelezés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Munkás-Butykó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1 035 177 000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2019.03.19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2021.03.19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TOP-2.1.1-15-BA1-2016-00002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Mohácsi egykori selyemgyár barnamezős területének rehabilitációja I. ütem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műszaki ellenőrzés - gépész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Meszlényi Éva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e.v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970 000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2018.01.18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2021.03.19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TOP-2.1.1-15-BA1-2016-00002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Mohácsi egykori selyemgyár barnamezős területének rehabilitációja I. ütem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műszaki ellenőrzés - villamos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Katona Sándor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e.v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800 000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2019.04.18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2021.03.19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6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TOP-2.1.1-15-BA1-2016-00002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Mohácsi egykori selyemgyár barnamezős területének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rehabilitációja I. ütem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műszaki ellenőrzés - építészet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Bagó Béla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e.v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2 020 000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2018.01.15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2021.03.19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5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10.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TOP-2.1.1-15-BA1-2016-00002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Mohácsi egykori selyemgyár barnamezős területének rehabilitációja I. ütem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közbeszerzési szakértői tevékenység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Közbeszpro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3 810 000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2018.06.29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2021.09.02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7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TOP-2.1.1-15-BA1-2016-00002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Mohácsi egykori selyemgyár barnamezős területének rehabilitációja I. ütem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eszközbeszerzés - digitális közösségi alkotóműhely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Modern Oktatási Eszközök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42 078 994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2021.06.29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2021.08.13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5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TOP-2.1.1-15-BA1-2016-00002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Mohácsi egykori selyemgyár barnamezős területének rehabilitációja I. ütem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eszközbeszerzés - berendezési eszközök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Garzon Bútor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45 687 944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2021.02.17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2021.03.29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6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TOP-2.1.1-15-BA1-2016-00002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Mohácsi egykori selyemgyár barnamezős területének rehabilitációja I. ütem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eszközbeszerzés - konyhai eszközök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Garzon Bútor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7 874 999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2021.02.17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2021.03.29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6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TOP-2.1.1-15-BA1-2016-00002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Mohácsi egykori selyemgyár barnamezős területének rehabilitációja I. ütem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marketing és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soft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tevékenység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"TONER PLUSZ"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1 993 900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2019.05.24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2021.08.19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6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TOP-2.1.1-15-BA1-2016-00002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Mohácsi egykori selyemgyár barnamezős területének rehabilitációja I. ütem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kötelező nyilvánosság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"TONER PLUSZ"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217 170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2017.12.14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2021.08.19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VEF-2019-06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Vízi közművek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energiahatékonységénak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fejlesztése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kivitelezés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Baranyavíz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44 450 000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2019.12.20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2021.03.30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11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TOP-4.3.1-15-BA1-2016-00001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Leromlott városi területek rehabilitációja Mohács Újvárosban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Vállalkozási Szerződés a TOP-4.3.1-15-BA1-2016-00001 azonosító számú, "Leromlott városi területek rehabilitációja Mohács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Újvásorban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"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című projekt tájékoztatási és nyilvánossági feladataira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TONER PLUSZ Kereskedelmi és Szolgáltató Kft.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274 739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2018.01.31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2021.05.27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19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18.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TOP-4.3.1-15-BA1-2016-00001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Leromlott városi területek rehabilitációja Mohács Újvárosban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Adásvételi szerződés a "Leromlott városi területek rehabilitációja Mohács Újvárosban" című, TOP-4.3.1-15-BA1-2016-00001 azonosító számú projekt keretében kialakítandó közösségi épület és családsegítő, szociális irodahelyiség működéséhez szükséges eszközök beszerzésére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DIGISTAR Kereskedelmi és Szolgáltató Kft.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1 490 000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2020.11.30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2021.03.31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16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TOP-4.3.1-15-BA1-2016-00001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Leromlott városi területek rehabilitációja Mohács Újvárosban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Adásvételi szerződés a "Leromlott városi területek rehabilitációja Mohács Újvárosban" című, TOP-4.3.1-15-BA1-2016-00001 azonosító számú projekthez kapcsolódóan 4 db térfigyelő kamera beszerzésére és telepítésére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OPTI-COST Kereskedelmi és Szolgáltató Kft.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6 050 684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2020.11.25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2021.04.30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14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TOP-4.3.1-15-BA1-2016-00001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Leromlott városi területek rehabilitációja Mohács Újvárosban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Adásvételi szerződés a "Leromlott városi területek rehabilitációja Mohács Újvárosban" című, TOP-4.3.1-15-BA1-2016-00001 azonosító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számú projekthez kapcsolódóan eszközök beszerzése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Eticon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Kft.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10 326 776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2021.03.09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2021.03.09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16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21.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TOP-2.1.3-16-BA1-2021-00049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Mohács város belterületi vízrendezése: Bég-patak rekonstrukciója I. ütem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Tervezési Szerződés Mohács város önkormányzata részére a TOP-2.1.3-16 kódszámú pályázati felhívás benyújtandó - Mohács város belterületi vízrendezése: Bég-patak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rekonstrukcja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I. ütem elnevezésű pályázat műszaki tervdokumentációjának elkészítésével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.G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 projekt Műszaki, Gazdasági és Szolgáltató Bt.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8 890 000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2021.01.20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2021.12.08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16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TOP-2.1.3-16-BA1-2021-00050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Mohács város belterületi vízrendezése: Bég-patak rekonstrukciója II. ütem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Tervezési Szerződés Mohács város önkormányzata részére a TOP-2.1.3-16 kódszámú pályázati felhívás benyújtandó - Mohács város belterületi vízrendezése: Bég-patak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rekonstrukcja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II. ütem elnevezésű pályázat műszaki tervdokumentációjának elkészítésével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.G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 projekt Műszaki, Gazdasági és Szolgáltató Bt.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9 525 000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2021.01.20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2021.12.08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16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23.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TOP-4.3.1-15-BA1-2020-00005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Mohács Déli városrész szociális célú rehabilitációja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Tervezési szerződés Mohács város önkormányzata által a TOP-4.3.1-15-BA1-2020-00005 azonosító számú, "Mohács déli városrész szociális célú rehabilitációja" című projekthez kapcsolódó kivitelezési dokumentáció elkészítése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Besenyi Sándor Egyéni vállalkozó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5 910 000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2021.08.27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2021.10.31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16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TOP-4.3.1-15-BA1-2020-00005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Mohács Déli városrész szociális célú rehabilitációja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Megbízási Szerződés Mohács város önkormányzata részére a TOP-4.3.1-15-BA1-2020-00005 azonosító számú "Mohács déli városrész szociális célú rehabilitációja" című projekthez kapcsolódó energetikai tanúsítványok elkészítésére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Bodáné Papp Edit Egyéni vállalkozó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3 450 000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2021.08.30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folyamatban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19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TOP-4.3.1-15-BA1-2020-00005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Mohács Déli városrész szociális célú rehabilitációja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Megbízási Szerződés Mohács város önkormányzata részére a TOP-4.3.1-15-BA1-2020-00005 azonosító számú "Mohács déli városrész szociális célú rehabilitációja" című projekt Megvalósíthatósági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tanulmány és Költség-haszon elemzés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cmű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dokumentumainak elkészítésére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LOGFRAME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7 239 000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2021.10.04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2021.12.31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14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26.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TOP-4.3.1-15-BA1-2020-00005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Mohács Déli városrész szociális célú rehabilitációja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Vállalkozási Szerződés a TOP-4.3.1-15-BA1-2020-00005 azonosító számú, "Mohács déli városrész szociális célú rehabilitációja" című projekt tájékoztatási és nyilvánossági feladatainak ellátására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TONER PLUSZ Kereskedelmi és Szolgáltató Kft.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175 000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2021.10.05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16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TFC-3.1.1-2020-00001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Új információs pont létesítése Mohácson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Adásvételi Szerződés az "Új információs pont létesítése Mohácson" című, TFC-3.1.1-2020-00001 azonosító számú projekt keretében kialakítandó Információs Pont kialakításához és működéséhez szükséges eszközök beszerzésére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DIGISTAR Kereskedelmi és Szolgáltató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14 535 827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2020.12.10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2021.03.31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9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TOP-2.1.1-16-BA1-2017-00002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Mohácsi egykori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Temaforg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Vállalat barnamezős területének rehabilitációja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Vállalkozási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szerődés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Mohács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Temaforg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épület bővítése és sportcentrum kialakítása építéséhez szükséges generál kivitelezéshez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Munkás-Butykó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Építőipari és Szolgáltató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438 541 336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2020.01.24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2021.06.24</w:t>
            </w:r>
          </w:p>
        </w:tc>
        <w:tc>
          <w:tcPr>
            <w:tcW w:w="1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 szerződés nettó módon került megkötésre</w:t>
            </w:r>
          </w:p>
        </w:tc>
      </w:tr>
      <w:tr w:rsidR="00B46DC7" w:rsidTr="00B46DC7">
        <w:trPr>
          <w:trHeight w:val="14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29.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TOP-2.1.1-16-BA1-2017-00002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Mohácsi egykori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Temaforg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Vállalat barnamezős területének rehabilitációja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Vállalkozási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szerődés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"Mohácsi egykori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Temaforg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Vállalat barnamezős területének rehabilitációja" című projekthez kapcsolódó kötelező tájékoztatással és nyilvánossággal kapcsolatos tevékenységek ellátására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"TONER PLUSZ"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120 100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2018.05.25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2021.12.17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14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TOP-2.1.1-16-BA1-2017-00002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Mohácsi egykori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Temaforg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Vállalat barnamezős területének rehabilitációja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Adásvételi szerződés a Mohácsi egykori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Temaforg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Vállalat barnamezős területének rehabilitációja" című, TOP-2.1.1-16-BA1-2017-00002 azonosítószámú projekthez kapcsolódó aktív szabadidős sportpark és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street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workout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pálya eszközeinek beszerzésére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Royal-Kert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5 589 524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2021.07.19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2021.11.22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24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TOP-2.1.1-16-BA1-2017-00002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Mohácsi egykori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Temaforg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Vállalat barnamezős területének rehabilitációja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Adásvételi szerződés „Mohácsi egykori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Temaforg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Vállalat barnamezős területének rehabilitációja” című, TOP-2.1.1-16-BA1-2017-00002 azonosító számú projekt keretében létrehozott sportlétesítmény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üzemeltetéséhez illetve a beruházás során kialakításra kerülő kereskedelmi egységek működtetéséhez szükséges eszközök beszerzésére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Infobit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13 632 867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2021.09.21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2021.12.10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19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32.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TOP-2.1.1-16-BA1-2017-00002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Mohácsi egykori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Temaforg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Vállalat barnamezős területének rehabilitációja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Megbízási szerződés Mohács Város Önkormányzata részére a Mohácsi egykori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Temaforg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Vállalat barnamezős területének rehabilitációja" című, TOP-2.1.1-16-BA1-2017-00002 azonosítószámú projekthez kapcsolódó építész műszaki ellenőri tevékenység ellátására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Bagó Béla, egyéni vállalkozó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900 000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2019.03.18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2021.06.24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19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TOP-2.1.1-16-BA1-2017-00002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Mohácsi egykori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Temaforg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Vállalat barnamezős területének rehabilitációja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Megbízási szerződés Mohács Város Önkormányzata részére a Mohácsi egykori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Temaforg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Vállalat barnamezős területének rehabilitációja" című, TOP-2.1.1-16-BA1-2017-00002 azonosítószámú projekthez kapcsolódó gépész műszaki ellenőri tevékenység ellátására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Meszlényi Éva, egyéni vállalkozó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700 000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2019.03.18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2021.06.24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19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34.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TOP-2.1.1-16-BA1-2017-00002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Mohácsi egykori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Temaforg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Vállalat barnamezős területének rehabilitációja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Vállalkozási szerződés Mohács Város Önkormányzata részére a Mohácsi egykori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Temaforg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Vállalat barnamezős területének rehabilitációja" című, TOP-2.1.1-16-BA1-2017-00002 azonosítószámú projekt marketing tevékenységének és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soft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programjának megvalósítására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"TONER PLUSZ"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1 669 415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2021.01.22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2021.12.17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19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TOP-2.1.1-16-BA1-2017-00002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Mohácsi egykori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Temaforg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Vállalat barnamezős területének rehabilitációja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Megbízási szerződés Mohács Város Önkormányzata részére a Mohácsi egykori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Temaforg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Vállalat barnamezős területének rehabilitációja" című, TOP-2.1.1-16-BA1-2017-00002 azonosítószámú projekthez kapcsolódó akadálymentes szakértői tevékenység ellátására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Dr. Laki Tamás, egyéni vállalkozó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2021.05.26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2021.12.17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14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TOP-3.2.1-16-BA1-2018-00049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Mohácsi Városi Sportcsarnok energetikai korszerűsítése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Vállalkozási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szerződés  "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Mohácsi Városi Sportcsarnok energetikai korszerűsítése" című, TOP-3.2.1-16-BA1-2018-00049 azonosítószámú projekttel kapcsolatos tájékoztatási és nyilvánossági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feladatainak ellátására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"TONER PLUSZ"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181 661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2019.02.22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2021.11.17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16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37.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TOP-3.2.1-16-BA1-2018-00049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Mohácsi Városi Sportcsarnok energetikai korszerűsítése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Megbízási szerződés Mohács Város Önkormányzata részére az "Önkormányzati épületek energetikai korszerűsítése" című, "TOP-3.2.1-16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aznosítószámú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projektekhez kapcsolódó akadálymentes szakértői feladatok ellátására"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Dr. Laki Tamás, egyéni vállalkozó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317 500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2021.06.15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2021.10.08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16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TOP-3.2.1-16-BA1-2018-00047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Mohácsi Ipari Parkban a Városfejlesztési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Nkft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 Épületének energetikai korszerűsítése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Vállalkozási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szerződés  "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Mohácsi Ipari Parkban a Városfejlesztési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Nkft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 Épületének energetikai korszerűsítése" című, TOP-3.2.1-16-BA1-2018-00047 azonosítószámú projekttel kapcsolatos tájékoztatási és nyilvánossági feladatainak ellátására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"TONER PLUSZ"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119 100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2019.02.22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2021.08.31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16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39.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TOP-3.2.1-16-BA1-2018-00047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Mohácsi Ipari Parkban a Városfejlesztési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Nkft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 Épületének energetikai korszerűsítése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Megbízási szerződés "Mohácsi Ipari Parkban a Városfejlesztési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Nkft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 Épületének energetikai korszerűsítése" című, TOP-3.2.1-16-BA1-2018-00047 azonosítószámú projekttel kapcsolatos építész műszaki ellenőri tevékenység ellátására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Bagó Béla, egyéni vállalkozó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127 900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2019.03.28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2021.08.31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16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TOP-3.2.1-16-BA1-2018-00047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Mohácsi Ipari Parkban a Városfejlesztési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Nkft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 Épületének energetikai korszerűsítése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Megbízási szerződés "Mohácsi Ipari Parkban a Városfejlesztési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Nkft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 Épületének energetikai korszerűsítése" című, TOP-3.2.1-16-BA1-2018-00047 azonosítószámú projekttel kapcsolatos építész műszaki ellenőri tevékenység ellátására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Meszlényi Éva, egyéni vállalkozó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127 900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2019.04.03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2021.01.18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16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TOP-3.2.1-16-BA1-2018-00047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Mohácsi Ipari Parkban a Városfejlesztési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Nkft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 Épületének energetikai korszerűsítése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Megbízási szerződés "Mohácsi Ipari Parkban a Városfejlesztési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Nkft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 Épületének energetikai korszerűsítése" című, TOP-3.2.1-16-BA1-2018-00047 azonosítószámú projekttel kapcsolatos akadálymentes szakértői tevékenység ellátására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Dr. Laki Tamás, egyéni vállalkozó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127 000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2021.06.15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2021.08.18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21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42.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TOP-3.2.1-16-BA1-2017-00009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Közétkeztetési Ellátó Szervezet, Mohács Dózsa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Gy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 U. 30. sz. alatt üzemeltetett főzőkonyha egység épületének energetikai korszerűsítése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Vállalkozási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szerződés  "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Közétkeztetési Ellátó Szervezet, Mohács Dózsa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Gy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 U. 30. sz. alatt üzemeltetett főzőkonyha egység épületének energetikai korszerűsítése" című, TOP-3.2.1-16-BA1-2017-00009 azonosítószámú projekttel kapcsolatos tájékoztatási és nyilvánossági feladatainak ellátására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"TONER PLUSZ"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119 100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2018.09.14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2021.08.31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16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TOP-3.2.1-16-BA1-2017-00009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Közétkeztetési Ellátó Szervezet, Mohács Dózsa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Gy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 U. 30. sz. alatt üzemeltetett főzőkonyha egység épületének energetikai korszerűsítése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Megbízási szerződés Mohács Város Önkormányzata részére az "Önkormányzati épületek energetikai korszerűsítése" című, "TOP-3.2.1-16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aznosítószámú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projektekhez kapcsolódó akadálymentes szakértői feladatok ellátására"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Dr. Laki Tamás, egyéni vállalkozó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317 500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2021.06.15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2021.08.18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19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TOP-3.2.1-16-BA1-2017-00009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Közétkeztetési Ellátó Szervezet, Mohács Dózsa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Gy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 U. 30. sz. alatt üzemeltetett főzőkonyha egység épületének energetikai korszerűsítése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Vállalkozási szerződés aTOP-3.2.1-16-BA1-2017-00009 azonosítószámú, "Közétkeztetési Ellátó Szervezet, Mohács, Dózsa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Gy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u. 30. sz. alatt üzemeltetett főzőkonyha egység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épületének energetikai korszerűsítése" című projekthez kapcsolódó képzés megvalósítására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Energy-Profit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127 000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2021.06.15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2021.08.31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45.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TOP-1.4.1-19-BA1-2019-00002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Mohácsi bölcsődei férőhely kialakítása, bővítése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Bölcsőde építése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Mestercsillag Mérnöki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739 708 008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2020.10.19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folyamatban</w:t>
            </w:r>
          </w:p>
        </w:tc>
        <w:tc>
          <w:tcPr>
            <w:tcW w:w="1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 szerződés nettó módon került megkötésre</w:t>
            </w:r>
          </w:p>
        </w:tc>
      </w:tr>
      <w:tr w:rsidR="00B46DC7" w:rsidTr="00B46DC7">
        <w:trPr>
          <w:trHeight w:val="14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TOP-1.4.1-19-BA1-2019-00002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Mohácsi bölcsődei férőhely kialakítása, bővítése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Vállalkozási szerződés  TOP-1.4.1-19-BA1-2019-00002 azonosítószámú, "Mohácsi bölcsődei férőhely kialakítása, bővítése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"  című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projekttel kapcsolatos tájékoztatási és nyilvánossági feladatok ellátására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"TONER PLUSZ"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800 100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2020.10.15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folyamatban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TOP-1.4.1-19-BA1-2019-00002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Mohácsi bölcsődei férőhely kialakítása, bővítése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Együttműködési megállapodás kijelölt módszertani szakértő bevonására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Magyar Bölcsődék Egyesülete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750 000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2019.05.10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folyamatban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16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TOP-1.4.1-19-BA1-2019-00002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Mohácsi bölcsődei férőhely kialakítása, bővítése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Megbízási szerződés Mohács Város Önkormányzata részére a "Mohácsi bölcsődei férőhely kialakítása, bővítése" című, TOP-1.4.1-19-BA1-2019-00002 azonosítószámú projekthez kapcsolódó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épületvillamossági műszaki ellenőri feladatok ellátására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Katona Sándor, egyéni vállalkozó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1 000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2020.10.15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folyamatban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16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49.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TOP-1.4.1-19-BA1-2019-00002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Mohácsi bölcsődei férőhely kialakítása, bővítése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Megbízási szerződés Mohács Város Önkormányzata részére a "Mohácsi bölcsődei férőhely kialakítása, bővítése" című, TOP-1.4.1-19-BA1-2019-00002 azonosítószámú projekthez kapcsolódó gépész műszaki ellenőri feladatok ellátására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Meszlényi Éva, egyéni vállalkozó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1 000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2020.10.15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folyamatban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16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TOP-1.4.1-19-BA1-2019-00002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Mohácsi bölcsődei férőhely kialakítása, bővítése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Megbízási szerződés Mohács Város Önkormányzata részére a "Mohácsi bölcsődei férőhely kialakítása, bővítése" című, TOP-1.4.1-19-BA1-2019-00002 azonosítószámú projekthez kapcsolódó építész műszaki ellenőri feladatok ellátására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Bagó Béla, egyéni vállalkozó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1 800 000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2020.10.15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folyamatban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16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51.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TOP-1.4.1-19-BA1-2019-00002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Mohácsi bölcsődei férőhely kialakítása, bővítése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Megbízási szerződés Mohács Város Önkormányzata részére a "Mohácsi bölcsődei férőhely kialakítása, bővítése" című, TOP-1.4.1-19-BA1-2019-00002 azonosítószámú projekthez kapcsolódó mélyépítési műszaki ellenőri feladatok ellátására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Zólyom Zoltán, egyéni vállalkozó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690 199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2020.10.15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folyamatban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16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TOP-3.2.1-16-BA1-2017-00013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Egyesített Szociális Intézmény 7700 Mohács, Gólya utca 42. szám alatti "A" és "B" épületeinek energetikai korszerűsítése"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TOP-3.2.1-16-BA1-2017-00013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azonsoító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számú "Egyesített Szociális Intézmény 7700 Mohács, Gólya utca 42. szám alatti "A" és "B" épületeinek energetikai korszerűsítése" című projekt tájékoztatás és nyilvánosság feladatok ellátása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TONER PLUSZ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119 100 Ft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2019.02.28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2021.09.30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16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TOP-3.2.1-16-BA1-2017-00013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Egyesített Szociális Intézmény 7700 Mohács, Gólya utca 42. szám alatti "A" és "B" épületeinek energetikai korszerűsítése"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TOP-3.2.1-16-BA1-2017-00013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azonsoító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számú "Egyesített Szociális Intézmény 7700 Mohács, Gólya utca 42. szám alatti "A" és "B" épületeinek energetikai korszerűsítése" című projekthez kapcsolódó képzési feladatok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ellátására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Energy-Profit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127 000 Ft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2021.09.30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16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54.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TOP-3.2.1-16-BA1-2017-00012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Egyesített Szociális Intézmény 7700 Mohács, Gólya utca 15. szám alatti "A" és "B" épületeinek energetikai korszerűsítése"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Egyesített Szociális Intézmény 7700 Mohács, Gólya u. 15. szám alatti "A" és "B" épületeinek energetikai fejlesztése projekt "Épületenergetikai tanúsítvány, illetve Projekt Terv releváns dokumentumainak elkészítése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Meszlényi Éva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e.v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183 000 Ft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2017.06.15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2021.11.29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16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TOP-3.2.1-16-BA1-2017-00012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Egyesített Szociális Intézmény 7700 Mohács, Gólya utca 15. szám alatti "A" és "B" épületeinek energetikai korszerűsítése"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Egyesített Szociális Intézmény 7700 Mohács, Gólya u. 15. szám alatti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és B épületeinek korszerűsítése című TOP-3.2.1-16-BA1-2017-00012 számú projekt keretében korszerűsítési munkák elvégzése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GRIN-BAU Kivitelező Kft.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88825600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2020.01.31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2021.11.19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14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TOP-3.2.1-16-BA1-2017-00013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Egyesített Szociális Intézmény 7700 Mohács, Gólya utca 42. szám alatti "A" és "B" épületeinek energetikai korszerűsítése"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Egyesített Szociális Intézmény 7700 Mohács, Gólya u. 42. szám alatti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és B épületeinek korszerűsítése című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TOP-3.2.1-16-BA1-2017-00012 számú projekt keretében korszerűsítési munkák elvégzése 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GRIN-BAU Kivitelező Kft.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74088776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2020.01.31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2021.08.26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16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57.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TOP-3.2.1-16-BA1-2017-00012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Egyesített Szociális Intézmény 7700 Mohács, Gólya utca 15. szám alatti "A" és "B" épületeinek energetikai korszerűsítése"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Egyesített Szociális Intézmény 7700 Mohács, Gólya u. 15. szám alatti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és B épületeinek korszerűsítése című TOP-3.2.1-16-BA1-2017-00012 számú projekthez kapcsolódó építményvillamossági műszaki ellenőri tevékenység ellátása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Katona Sándor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e.v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125 000 Ft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2019.04.15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2021.11.19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14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TOP-3.2.1-16-BA1-2017-00012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Egyesített Szociális Intézmény 7700 Mohács, Gólya utca 15. szám alatti "A" és "B" épületeinek energetikai korszerűsítése"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Egyesített Szociális Intézmény 7700 Mohács, Gólya u. 15. szám alatti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és B épületeinek korszerűsítése című TOP-3.2.1-16-BA1-2017-00012 számú projekthez kapcsolódó építési műszaki ellenőri tevékenység ellátása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Bagó Béla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e.v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200 000 Ft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2019.03.28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2021.11.29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16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59.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TOP-3.2.1-16-BA1-2017-00012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Egyesített Szociális Intézmény 7700 Mohács, Gólya utca 15. szám alatti "A" és "B" épületeinek energetikai korszerűsítése"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TOP-3.2.1-16-BA1-2017-00012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azonsoító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számú "Egyesített Szociális Intézmény 7700 Mohács, Gólya utca 15. szám alatti "A" és "B" épületeinek energetikai korszerűsítése" című projekthez kapcsolódó képzési feladatok ellátására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Energy-Profit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127 000 Ft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2021.11.26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16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TOP-3.2.1-16-BA1-2017-00012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Egyesített Szociális Intézmény 7700 Mohács, Gólya utca 15. szám alatti "A" és "B" épületeinek energetikai korszerűsítése"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TOP-3.2.1-16-BA1-2017-00012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azonsoító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számú "Egyesített Szociális Intézmény 7700 Mohács, Gólya utca 15. szám alatti "A" és "B" épületeinek energetikai korszerűsítése" című projekt tájékoztatási és nyilvánossági feladatainak ellátása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TONER PLUSZ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119 100 Ft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2018.09.14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2021.11.29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TOP-3.2.1-16-BA1-2017-00011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Kanizsai Dorottya Múzeum és Könyvtár épületének energetikai korszerűsítése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TOP-3.2.1-16-BA1-2017-00011 számú projekt tájékoztatási és nyilvánossági feladatainak ellátása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TONER PLUSZ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119 100 Ft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2018.09.14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2021.11.29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TOP-3.2.1-16-BA1-2017-00011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Kanizsai Dorottya Múzeum és Könyvtár épületének energetikai korszerűsítése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TOP-3.2.1-16-BA1-2017-00011 számú projekt építményvillamossági műszaki ellenőri tevékenység ellátása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Katona Sándor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e.v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167 700 Ft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2019.04.15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2021.11.29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63.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TOP-3.2.1-16-BA1-2017-00011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Kanizsai Dorottya Múzeum és Könyvtár épületének energetikai korszerűsítése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TOP-3.2.1-16-BA1-2017-00011 számú projekthez kapcsolódó képzési feladatok ellátása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Energy-Profit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127 000 Ft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2021.11.15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64.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TOP-5.2.1-15-BA1-2016-00001</w:t>
            </w:r>
          </w:p>
        </w:tc>
        <w:tc>
          <w:tcPr>
            <w:tcW w:w="2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 társadalmi együttműködés erősítését szolgáló helyi szintű komplex programok Mohács Újvárosban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szociális munkás feladatok ellátása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 db szociális munkás szerződése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88 215 840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2017.06.30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2021.10.31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46DC7" w:rsidTr="00B46DC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65.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eszközbeszerzés, locsolókanna- 4db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Tank Kft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  5 935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2021.01.12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2021.01.12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Megrendelés</w:t>
            </w:r>
          </w:p>
        </w:tc>
      </w:tr>
      <w:tr w:rsidR="00B46DC7" w:rsidTr="00B46DC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eszközbeszerzés, lombseprű- 4db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Fábián József Sándor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e.v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10 130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2021.01.12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2021.01.12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Megrendelés</w:t>
            </w:r>
          </w:p>
        </w:tc>
      </w:tr>
      <w:tr w:rsidR="00B46DC7" w:rsidTr="00B46DC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67.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eszközbeszerzés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,virág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és zöldségmag, permet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Mester és tása Kft.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11 228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2021.03.04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2021.03.04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Megrendelés</w:t>
            </w:r>
          </w:p>
        </w:tc>
      </w:tr>
      <w:tr w:rsidR="00B46DC7" w:rsidTr="00B46DC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68.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eszközbeszerzés, talicska- 2 db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Albaszerszám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28 790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2021.02.01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2021.02.01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Megrendelés</w:t>
            </w:r>
          </w:p>
        </w:tc>
      </w:tr>
      <w:tr w:rsidR="00B46DC7" w:rsidTr="00B46DC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69.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eszközbeszerzés, sörpadok- 10 garnitúra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Praktiker Kft.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309 900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2021.01.27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2021.01.27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Megrendelés</w:t>
            </w:r>
          </w:p>
        </w:tc>
      </w:tr>
      <w:tr w:rsidR="00B46DC7" w:rsidTr="00B46DC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TOP-5.2.1-15-BA1-2020-00005</w:t>
            </w:r>
          </w:p>
        </w:tc>
        <w:tc>
          <w:tcPr>
            <w:tcW w:w="2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 társadalmi együttműködés erősítését szolgáló helyi szintű komplex programok Mohács déli városrészében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projekt- előkésztő tanulmány elkészítése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Szilágyi Éva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e.v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2 800 000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2020.04.03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2021.09.06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71.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Közösségi Beavatkozási terv elkészítése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Fehér László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e.v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2 950 000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2021.08.16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2021.09.29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72.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tájékoztatási és nyilvánossági feladatainak ellátása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TONER PLUSZ Kereskedelmi és Szolgáltató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120 000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2021.10.19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folyamatban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73.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szociális munkás feladatok ellátása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 db szociális munkás szerződése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101 520 000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folyamatban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74.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TOP-3.2.1-16-BA1-2017-00016</w:t>
            </w:r>
          </w:p>
        </w:tc>
        <w:tc>
          <w:tcPr>
            <w:tcW w:w="2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Marek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Sportcsarnok épületének energetikai korszerűsítése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tájékoztatási és nyilvánossági feladatainak ellátása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TONER PLUSZ Kereskedelmi és Szolgáltató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119 100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2018.09.14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2021.11.17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épület energetikai korszerűsítési munkák elvégzése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GRIN-BAU Kivitelező Korlátolt Felelősségű Társaság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62 648 542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2020.01.31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2021.06.25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76.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műszaki ellenőr- építész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Bagó Béla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e.v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200 000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2019.03.28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2021.09.15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77.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műszaki ellenőr- épületvillamosság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Katona Sándor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e.v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169 910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2019.04.15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2021.07.21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78.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műszaki ellenőr- építménygépészet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Meszlényi Éva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e.v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180 000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2019.04.03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2021.07.02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79.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akadálymentes szakértői feladatok ellátása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Dr. Laki Tamás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e.v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317 500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2021.06.15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2021.10.08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projektekhez kapcsolódó képzési feladatok ellátása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Energy-Profit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127 000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2021.11.15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81.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TOP-3.2.1-16-BA1-2017-00014</w:t>
            </w:r>
          </w:p>
        </w:tc>
        <w:tc>
          <w:tcPr>
            <w:tcW w:w="2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 mohácsi Rókus óvoda épületének energetikai korszerűsítése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tájékoztatási és nyilvánossági feladatainak ellátása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TONER PLUSZ Kereskedelmi és Szolgáltató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119 100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2018.11.15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2021.11.17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82.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műszaki ellenőr- építész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Bagó Béla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e.v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140 000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2019.03.28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2021.09.15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83.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műszaki ellenőr- épületvillamosság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Katona Sándor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e.v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69 550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2019.04.15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2021.01.28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84.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akadálymentes szakértői feladatok ellátása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Dr. Laki Tamás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e.v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63 500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2021.06.15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2021.10.08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85.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projektekhez kapcsolódó képzési feladatok ellátása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Energy-Profit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101 600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2021.11.15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86.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TOP-3.2.1-16-BA1-2017-00015</w:t>
            </w:r>
          </w:p>
        </w:tc>
        <w:tc>
          <w:tcPr>
            <w:tcW w:w="2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 Margitta Művelődési Ház épületének energetikai korszerűsítése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tájékoztatási és nyilvánossági feladatainak ellátása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TONER PLUSZ Kereskedelmi és Szolgáltató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119 100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2019.05.06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2021.11.17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87.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műszaki ellenőr- építész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Bagó Béla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e.v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200 000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2019.03.28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2021.09.15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88.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műszaki ellenőr- építménygépészet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Meszlényi Éva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e.v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200 000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2019.04.03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2021.01.18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89.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műszaki ellenőr- épületvillamosság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Katona Sándor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e.v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  95 000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2019.04.15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2021.04.22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akadálymentes szakértői feladatok ellátása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Dr. Laki Tamás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e.v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127 000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2021.06.15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2021.10.08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91.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projektekhez kapcsolódó képzési feladatok ellátása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Energy-Profit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127 000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2021.11.15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92.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TOP-3.2.1-16-BA1-2017-00008</w:t>
            </w:r>
          </w:p>
        </w:tc>
        <w:tc>
          <w:tcPr>
            <w:tcW w:w="2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MTE 1888. Labdarúgás Utánpótlás Pálya épületének energetikai korszerűsítése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tájékoztatási és nyilvánossági feladatainak ellátása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TONER PLUSZ Kereskedelmi és Szolgáltató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119 100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2018.09.14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2021.08.31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93.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akadálymentes szakértői feladatok ellátása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Dr. Laki Tamás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e.v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152 400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2021.06.15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2021.08.18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projektekhez kapcsolódó képzési feladatok ellátása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Energy-Profit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127 000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2021.08.31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95.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TOP-3.2.1-16-BA1-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2017-00010</w:t>
            </w:r>
          </w:p>
        </w:tc>
        <w:tc>
          <w:tcPr>
            <w:tcW w:w="2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Kossuth Filmszínház épületének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energetikai korszerűsítése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tájékoztatási és nyilvánossági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feladatainak ellátása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TONER PLUSZ Kereskedelmi és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Szolgáltató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                                   119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100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2018.09.14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2021.08.31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96.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műszaki ellenőr- épületvillamosság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Katona Sándor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e.v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349 670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2019.04.15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2021.04.22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97.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akadálymentes szakértői feladatok ellátása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Dr. Laki Tamás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e.v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317 500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2021.06.15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2021.08.18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98.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projektekhez kapcsolódó képzési feladatok ellátása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Energy-Profit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127 000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2021.08.31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99.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TOP-3.2.1-16-BA1-2017-00007</w:t>
            </w:r>
          </w:p>
        </w:tc>
        <w:tc>
          <w:tcPr>
            <w:tcW w:w="2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Mohácsi Polgármesteri Hivatal épületének energetikai korszerűsítése 2017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tájékoztatási és nyilvánossági feladatainak ellátása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TONER PLUSZ Kereskedelmi és Szolgáltató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119 100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2018.09.14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2021.08.31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műszaki ellenőr- épületvillamosság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Katona Sándor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e.v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197 750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2019.04.15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2021.01.28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101.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akadálymentes szakértői feladatok ellátása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Dr. Laki Tamás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e.v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187 400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2021.06.15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2021.08.18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102.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projektekhez kapcsolódó képzési feladatok ellátása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Energy-Profit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 127 000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2021.08.31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14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TOP-7.1.1-16-H-ERFA-2021-00932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Mohács-szigeti játszótér kialakítása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Adásvételi szerződés Mohácsi Polgármesteri Hivatal részére a TOP-7.1.1-16-H-ERFA-2021-00932 azonosító számú „Mohács-szigeti játszótér kialakítása” című projekthez kapcsolódó eszközök beszerzésére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Royal-Kert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    12 302 668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2021.10.28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folyamatban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Mohácsi Polgármesteri Hivatal </w:t>
            </w:r>
          </w:p>
        </w:tc>
      </w:tr>
      <w:tr w:rsidR="00B46DC7" w:rsidTr="00B46DC7">
        <w:trPr>
          <w:trHeight w:val="16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104.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TOP-7.1.1-16-H-ERFA-2021-00932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Mohács-szigeti játszótér kialakítása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000000" w:fill="FBE4D5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Vállalkozási szerződés Mohácsi Polgármesteri Hivatal részére a TOP-7.1.1-16-H-ERFA-2021-00932 azonosító számú „Mohács-szigeti játszótér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kialakítása„ című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projekthez kapcsolódó építési munkálatok megvalósítására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JAKSICS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ÉS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FIA Építőipari Kereskedelmi és Szolgáltató Bt.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      2 469 970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2022.01.07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folyamatban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Mohácsi Polgármesteri Hivatal </w:t>
            </w:r>
          </w:p>
        </w:tc>
      </w:tr>
      <w:tr w:rsidR="00B46DC7" w:rsidTr="00B46DC7">
        <w:trPr>
          <w:trHeight w:val="14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EFOP-3.9.2-16-2017-00038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Humán kapacitások fejlesztése a mohácsi járásban (MVÖ konzorciumvezető)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Megbízási szerződés Mohács Város Önkormányzata részére az EFOP-3.9.2-16-2017-00038 és az EFOP-3.3.6-17-2017-00004 azonosítószámú projektekhez kapcsolódó könyvvizsgálói feladatainak ellátására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      1 270 000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2021.10.26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2021.11.15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EFOP-3.9.2-16-2017-00038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Humán kapacitások fejlesztése a mohácsi járásban (MVÖ konzorciumvezető)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FERLING Tanácsadó és Szolgáltató Korlátolt Felelősségű Társaság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Mohács EFOP rendezvényszervezési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szolg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. Beszerzése 1. Iskolai és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Családi  Programok</w:t>
            </w:r>
            <w:proofErr w:type="gramEnd"/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    80 885 741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2020.03.24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2021.06.30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EFOP-3.9.2-16-2017-00038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Humán kapacitások fejlesztése a mohácsi járásban (MVÖ konzorciumvezető)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FERLING Tanácsadó és Szolgáltató Korlátolt Felelősségű Társaság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Mohács EFOP rendezvényszervezési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szolg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 Beszerzése 2. Óvodai Programok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    41 767 023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2020.03.24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2021.06.30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EFOP-3.9.2-16-2017-00038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Humán kapacitások fejlesztése a mohácsi járásban (MVÖ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konzorciumvezető)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FERLING Tanácsadó és Szolgáltató Korlátolt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Felelősségű Társaság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Mohács EFOP rendezvényszervezési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szolg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. Beszerzése 2.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Óvodai Programok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                              64 856 140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2020.03.24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2021.06.30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109.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EFOP-3.9.2-16-2017-00038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Humán kapacitások fejlesztése a mohácsi járásban (MVÖ konzorciumvezető)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OKT-FULL Tanácsadó Kft.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Mohács EFOP képzési szolgáltatások beszerzése 1. rész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      9 406 608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2020.03.25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2021.06.30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EFOP-3.9.2-16-2017-00038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Humán kapacitások fejlesztése a mohácsi járásban (MVÖ konzorciumvezető)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OKT-FULL Tanácsadó Kft.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Mohács EFOP képzési szolgáltatások beszerzése 2. rész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    18 010 040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2020.03.25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2021.06.30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5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TOP-1.1.1-16-BA1-2019-00009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Mohácsi Ipari park fejlesztése, kommunikációs hálózat építése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Optikai hálózat kivitelezése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Naserum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    50 591 523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2021.06.28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2021.12.03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5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112.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TOP-1.1.1-16-BA1-2019-00009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Mohácsi Ipari park fejlesztése, kommunikációs hálózat építése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Műszaki ellenőri feladatok elvégzése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Blázer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János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e.v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         550 000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2021.04.16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2021.12.03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5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TOP-1.1.1-16-BA1-2019-00009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Mohácsi Ipari park fejlesztése, kommunikációs hálózat építése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Kötelező nyilvánossági feladatok elvégzése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„TONER PLUSZ” Kft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         153 670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2021.07.30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2021.12.03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5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114.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TOP-1.1.1-16-BA1-2019-00009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Mohácsi Ipari park fejlesztése, kommunikációs hálózat építése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Régészeti megfigyelés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Janus Pannonius Múzeum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         132 080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2021.08.12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2021.10.21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5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115.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TOP-1.1.1-16-BA1-2019-00009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Mohácsi Ipari park fejlesztése, kommunikációs hálózat építése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Tervezési feladatok, műszaki dokumentáció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összeálíltása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TARR Építő, Szolgáltató és Kereskedelmi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      2 869 946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2020.02.24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2021.03.01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5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116.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EFOP-3.3.6-17-2017-00004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Természettudományos élményközpont Mohácson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Kötelező nyilvánossági feladatok elvégzése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"TONER PLUSZ"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         389 899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2018.05.25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5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EFOP-3.3.6-17-2017-00004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Természettudományos élményközpont Mohácson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Öko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játszóház 2021.nyári tábor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Zöld-Híd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Alapítvány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         192 000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2021.07.01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5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118.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EFOP-3.3.6-17-2017-00004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Természettudományos élményközpont Mohácson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Természetismereti foglalkozás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DDNPI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         120 000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2021.07.29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5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119.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EFOP-3.3.6-17-2017-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00004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Természettudományos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élményközpont Mohácson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felelős állattartás előadó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Mertesz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Anett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4500/óra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2021.05.30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5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120.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EFOP-3.3.6-17-2017-00004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Természettudományos élményközpont Mohácson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felelős állattartás előadó (2021. évi nyári tábor)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Paku-Balogh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Szófia Anna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           27 000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2021.05.30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2021.07.15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5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121.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EFOP-3.3.6-17-2017-00004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Természettudományos élményközpont Mohácson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természetismereti előadó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Pallos-Rózsa Anita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4500/óra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2021.03.01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5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122.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EFOP-3.3.6-17-2017-00004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Természettudományos élményközpont Mohácson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természetismereti előadó (2021. évi nyári tábor)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Schäfferné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Haragó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Krisztina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           36 000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2021.05.30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2021.06.29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5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123.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EFOP-3.3.6-17-2017-00004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Természettudományos élményközpont Mohácson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robotika előadó (2021. évi nyári tábor)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Schlepp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Péter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         257 496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2021.05.30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2021.07.30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5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124.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EFOP-3.3.6-17-2017-00004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Természettudományos élményközpont Mohácson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természetismereti előadó (2021. évi nyári tábor)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Hegedűs Emese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           49 500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2021.05.30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2021.07.02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5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EFOP-3.3.6-17-2017-00004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Természettudományos élményközpont Mohácson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természetismereti előadó (2021. évi nyári tábor)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Apró Zsófia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           18 000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2021.05.30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2021.06.23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5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126.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EFOP-3.3.6-17-2017-00004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Természettudományos élményközpont Mohácson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 projekt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teljeskörű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könyvvizsgálatának elvégzése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AS-CENSOR Könyvvizsgáló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      1 270 000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2021.10.26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folyamatban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5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127.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EFOP-3.3.6-17-2017-00004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Természettudományos élményközpont Mohácson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2021-2022. évi kiscsoportos foglalkozások (keretszerződés)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Zöld-Híd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Alapítvány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46000/alkalom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2021.09.27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folyamatban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5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128.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EFOP-3.3.6-17-2017-00004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Természettudományos élményközpont Mohácson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természetismereti előadó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László Gabriella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4500/óra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2021.09.01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folyamatban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5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129.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EFOP-3.3.6-17-2017-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00004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Természettudományos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élményközpont Mohácson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felelős állattartás előadó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Paku-Balogh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Szófia Anna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4500/óra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2021.09.01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folyamatban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5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130.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EFOP-3.3.6-17-2017-00004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Természettudományos élményközpont Mohácson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fizika előadó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Pávkovics István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4500/óra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2020.10.01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folyamatban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5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131.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EFOP-3.3.6-17-2017-00004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Természettudományos élményközpont Mohácson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robotika előadó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Schlepp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Péter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4500/óra +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útiktg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.térítés</w:t>
            </w:r>
            <w:proofErr w:type="spellEnd"/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2021.09.01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folyamatban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5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132.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TOP-3.1.1-16-BA1-2019-00012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Mohács Budapesti országút melletti kerékpárút építése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Kötelező nyilvánossági feladatok elvégzése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"TONER PLUSZ"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         215 900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2021.07.30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folyamatban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46DC7" w:rsidTr="00B46DC7">
        <w:trPr>
          <w:trHeight w:val="5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TOP-3.1.1-16-BA1-2019-00012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B46DC7" w:rsidRDefault="00B46DC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Mohács Budapesti országút melletti kerékpárút építése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Tervezési feladatok, műszaki dokumentáció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összeálíltása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B46DC7" w:rsidRDefault="00B46D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GEO-Profil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Kft.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      2 413 000 Ft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2021.10.12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folyamatban</w:t>
            </w:r>
          </w:p>
        </w:tc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C7" w:rsidRDefault="00B46D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B46DC7" w:rsidRDefault="00B46DC7"/>
    <w:sectPr w:rsidR="00B46DC7" w:rsidSect="00B46D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roman"/>
    <w:pitch w:val="default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6DC7"/>
    <w:rsid w:val="0002078F"/>
    <w:rsid w:val="002A1BFB"/>
    <w:rsid w:val="002B2C74"/>
    <w:rsid w:val="0066111C"/>
    <w:rsid w:val="00A13FC3"/>
    <w:rsid w:val="00B46DC7"/>
    <w:rsid w:val="00B70F82"/>
    <w:rsid w:val="00BE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78F"/>
  </w:style>
  <w:style w:type="paragraph" w:styleId="Cmsor1">
    <w:name w:val="heading 1"/>
    <w:basedOn w:val="Norml"/>
    <w:link w:val="Cmsor1Char"/>
    <w:uiPriority w:val="9"/>
    <w:qFormat/>
    <w:rsid w:val="00020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20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207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207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0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020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207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207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02078F"/>
    <w:rPr>
      <w:b/>
      <w:bCs/>
    </w:rPr>
  </w:style>
  <w:style w:type="character" w:styleId="Kiemels">
    <w:name w:val="Emphasis"/>
    <w:basedOn w:val="Bekezdsalapbettpusa"/>
    <w:uiPriority w:val="20"/>
    <w:qFormat/>
    <w:rsid w:val="0002078F"/>
    <w:rPr>
      <w:i/>
      <w:iCs/>
    </w:rPr>
  </w:style>
  <w:style w:type="paragraph" w:styleId="Nincstrkz">
    <w:name w:val="No Spacing"/>
    <w:uiPriority w:val="1"/>
    <w:qFormat/>
    <w:rsid w:val="0002078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2078F"/>
    <w:pPr>
      <w:ind w:left="720"/>
      <w:contextualSpacing/>
    </w:pPr>
  </w:style>
  <w:style w:type="paragraph" w:customStyle="1" w:styleId="2szint">
    <w:name w:val="2. szint"/>
    <w:basedOn w:val="Norml"/>
    <w:link w:val="2szintChar"/>
    <w:qFormat/>
    <w:rsid w:val="0002078F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cs="Arial"/>
      <w:i/>
    </w:rPr>
  </w:style>
  <w:style w:type="character" w:customStyle="1" w:styleId="2szintChar">
    <w:name w:val="2. szint Char"/>
    <w:basedOn w:val="Bekezdsalapbettpusa"/>
    <w:link w:val="2szint"/>
    <w:rsid w:val="0002078F"/>
    <w:rPr>
      <w:rFonts w:cs="Arial"/>
      <w:i/>
    </w:rPr>
  </w:style>
  <w:style w:type="character" w:styleId="Hiperhivatkozs">
    <w:name w:val="Hyperlink"/>
    <w:basedOn w:val="Bekezdsalapbettpusa"/>
    <w:uiPriority w:val="99"/>
    <w:semiHidden/>
    <w:unhideWhenUsed/>
    <w:rsid w:val="00B46DC7"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46DC7"/>
    <w:rPr>
      <w:color w:val="954F72"/>
      <w:u w:val="single"/>
    </w:rPr>
  </w:style>
  <w:style w:type="paragraph" w:customStyle="1" w:styleId="xl63">
    <w:name w:val="xl63"/>
    <w:basedOn w:val="Norml"/>
    <w:rsid w:val="00B46D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4">
    <w:name w:val="xl64"/>
    <w:basedOn w:val="Norml"/>
    <w:rsid w:val="00B4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65">
    <w:name w:val="xl65"/>
    <w:basedOn w:val="Norml"/>
    <w:rsid w:val="00B4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6">
    <w:name w:val="xl66"/>
    <w:basedOn w:val="Norml"/>
    <w:rsid w:val="00B4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7">
    <w:name w:val="xl67"/>
    <w:basedOn w:val="Norml"/>
    <w:rsid w:val="00B46DC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8">
    <w:name w:val="xl68"/>
    <w:basedOn w:val="Norml"/>
    <w:rsid w:val="00B4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0">
    <w:name w:val="xl70"/>
    <w:basedOn w:val="Norml"/>
    <w:rsid w:val="00B4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1">
    <w:name w:val="xl71"/>
    <w:basedOn w:val="Norml"/>
    <w:rsid w:val="00B4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2">
    <w:name w:val="xl72"/>
    <w:basedOn w:val="Norml"/>
    <w:rsid w:val="00B46DC7"/>
    <w:pPr>
      <w:shd w:val="clear" w:color="000000" w:fill="DEEB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3">
    <w:name w:val="xl73"/>
    <w:basedOn w:val="Norml"/>
    <w:rsid w:val="00B4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E4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4">
    <w:name w:val="xl74"/>
    <w:basedOn w:val="Norml"/>
    <w:rsid w:val="00B46DC7"/>
    <w:pPr>
      <w:shd w:val="clear" w:color="000000" w:fill="FBE4D5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xl75">
    <w:name w:val="xl75"/>
    <w:basedOn w:val="Norml"/>
    <w:rsid w:val="00B4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E4D5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xl76">
    <w:name w:val="xl76"/>
    <w:basedOn w:val="Norml"/>
    <w:rsid w:val="00B4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E4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7">
    <w:name w:val="xl77"/>
    <w:basedOn w:val="Norml"/>
    <w:rsid w:val="00B4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E4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8">
    <w:name w:val="xl78"/>
    <w:basedOn w:val="Norml"/>
    <w:rsid w:val="00B4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9">
    <w:name w:val="xl79"/>
    <w:basedOn w:val="Norml"/>
    <w:rsid w:val="00B4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0">
    <w:name w:val="xl80"/>
    <w:basedOn w:val="Norml"/>
    <w:rsid w:val="00B4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1">
    <w:name w:val="xl81"/>
    <w:basedOn w:val="Norml"/>
    <w:rsid w:val="00B4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2">
    <w:name w:val="xl82"/>
    <w:basedOn w:val="Norml"/>
    <w:rsid w:val="00B4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3">
    <w:name w:val="xl83"/>
    <w:basedOn w:val="Norml"/>
    <w:rsid w:val="00B4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4">
    <w:name w:val="xl84"/>
    <w:basedOn w:val="Norml"/>
    <w:rsid w:val="00B4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5">
    <w:name w:val="xl85"/>
    <w:basedOn w:val="Norml"/>
    <w:rsid w:val="00B4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6">
    <w:name w:val="xl86"/>
    <w:basedOn w:val="Norml"/>
    <w:rsid w:val="00B4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7">
    <w:name w:val="xl87"/>
    <w:basedOn w:val="Norml"/>
    <w:rsid w:val="00B4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8">
    <w:name w:val="xl88"/>
    <w:basedOn w:val="Norml"/>
    <w:rsid w:val="00B4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9">
    <w:name w:val="xl89"/>
    <w:basedOn w:val="Norml"/>
    <w:rsid w:val="00B4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0">
    <w:name w:val="xl90"/>
    <w:basedOn w:val="Norml"/>
    <w:rsid w:val="00B4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1">
    <w:name w:val="xl91"/>
    <w:basedOn w:val="Norml"/>
    <w:rsid w:val="00B4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E4D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2">
    <w:name w:val="xl92"/>
    <w:basedOn w:val="Norml"/>
    <w:rsid w:val="00B4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E4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3">
    <w:name w:val="xl93"/>
    <w:basedOn w:val="Norml"/>
    <w:rsid w:val="00B4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4">
    <w:name w:val="xl94"/>
    <w:basedOn w:val="Norml"/>
    <w:rsid w:val="00B4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5">
    <w:name w:val="xl95"/>
    <w:basedOn w:val="Norml"/>
    <w:rsid w:val="00B4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6">
    <w:name w:val="xl96"/>
    <w:basedOn w:val="Norml"/>
    <w:rsid w:val="00B4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7">
    <w:name w:val="xl97"/>
    <w:basedOn w:val="Norml"/>
    <w:rsid w:val="00B4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8">
    <w:name w:val="xl98"/>
    <w:basedOn w:val="Norml"/>
    <w:rsid w:val="00B46D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9">
    <w:name w:val="xl99"/>
    <w:basedOn w:val="Norml"/>
    <w:rsid w:val="00B46D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0">
    <w:name w:val="xl100"/>
    <w:basedOn w:val="Norml"/>
    <w:rsid w:val="00B46D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1">
    <w:name w:val="xl101"/>
    <w:basedOn w:val="Norml"/>
    <w:rsid w:val="00B46D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2">
    <w:name w:val="xl102"/>
    <w:basedOn w:val="Norml"/>
    <w:rsid w:val="00B46D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BE4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3">
    <w:name w:val="xl103"/>
    <w:basedOn w:val="Norml"/>
    <w:rsid w:val="00B46D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4">
    <w:name w:val="xl104"/>
    <w:basedOn w:val="Norml"/>
    <w:rsid w:val="00B4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5">
    <w:name w:val="xl105"/>
    <w:basedOn w:val="Norml"/>
    <w:rsid w:val="00B4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6">
    <w:name w:val="xl106"/>
    <w:basedOn w:val="Norml"/>
    <w:rsid w:val="00B46D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7">
    <w:name w:val="xl107"/>
    <w:basedOn w:val="Norml"/>
    <w:rsid w:val="00B4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9">
    <w:name w:val="xl69"/>
    <w:basedOn w:val="Norml"/>
    <w:rsid w:val="00B4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08">
    <w:name w:val="xl108"/>
    <w:basedOn w:val="Norml"/>
    <w:rsid w:val="00B4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09">
    <w:name w:val="xl109"/>
    <w:basedOn w:val="Norml"/>
    <w:rsid w:val="00B4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10">
    <w:name w:val="xl110"/>
    <w:basedOn w:val="Norml"/>
    <w:rsid w:val="00B4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4511</Words>
  <Characters>31131</Characters>
  <Application>Microsoft Office Word</Application>
  <DocSecurity>0</DocSecurity>
  <Lines>259</Lines>
  <Paragraphs>71</Paragraphs>
  <ScaleCrop>false</ScaleCrop>
  <Company/>
  <LinksUpToDate>false</LinksUpToDate>
  <CharactersWithSpaces>35571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kelene_eva</dc:creator>
  <cp:lastModifiedBy>kelene_eva</cp:lastModifiedBy>
  <cp:revision>1</cp:revision>
  <dcterms:created xsi:type="dcterms:W3CDTF">2022-02-08T10:25:00Z</dcterms:created>
  <dcterms:modified xsi:type="dcterms:W3CDTF">2022-02-08T10:29:00Z</dcterms:modified>
</cp:coreProperties>
</file>